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6A5464C8" w:rsidR="00E82664" w:rsidRPr="002A0449" w:rsidRDefault="00D7274A" w:rsidP="002A0449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D7274A">
              <w:rPr>
                <w:rFonts w:ascii="Source Sans Pro Light" w:hAnsi="Source Sans Pro Light"/>
                <w:sz w:val="22"/>
                <w:szCs w:val="22"/>
              </w:rPr>
              <w:t xml:space="preserve">Owner’s Manual for </w:t>
            </w:r>
            <w:r w:rsidR="002A0449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2A0449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2A0449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2A0449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146BFDC3" w:rsidR="00D10443" w:rsidRPr="00905EA3" w:rsidRDefault="00905EA3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05EA3">
              <w:rPr>
                <w:rFonts w:ascii="Source Sans Pro Light" w:hAnsi="Source Sans Pro Light"/>
                <w:sz w:val="22"/>
                <w:szCs w:val="22"/>
              </w:rPr>
              <w:t>Hedge Trimmer blades are very sharp and can cause severe injuries, even if engine is off and blades are not moving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719883CB" w14:textId="34A68541" w:rsidR="003B4B8B" w:rsidRDefault="005F78EF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Cuts</w:t>
            </w:r>
            <w:r w:rsidR="00C520B9">
              <w:rPr>
                <w:rFonts w:ascii="Source Sans Pro Light" w:hAnsi="Source Sans Pro Light"/>
                <w:sz w:val="22"/>
                <w:szCs w:val="22"/>
              </w:rPr>
              <w:t>/Amputations</w:t>
            </w:r>
          </w:p>
          <w:p w14:paraId="0848215F" w14:textId="77777777" w:rsidR="003176C5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Pinching</w:t>
            </w:r>
          </w:p>
          <w:p w14:paraId="231327A0" w14:textId="77777777" w:rsidR="007E02A2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Fuel spills</w:t>
            </w:r>
          </w:p>
          <w:p w14:paraId="2AEF588E" w14:textId="1567C926" w:rsidR="007E02A2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Noise</w:t>
            </w:r>
          </w:p>
          <w:p w14:paraId="4098CA39" w14:textId="77777777" w:rsidR="007E02A2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Vibration</w:t>
            </w:r>
          </w:p>
          <w:p w14:paraId="321DCC8D" w14:textId="78C62213" w:rsidR="007E02A2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Eye injuries</w:t>
            </w:r>
          </w:p>
          <w:p w14:paraId="64163234" w14:textId="0953E61C" w:rsidR="00D776DB" w:rsidRDefault="00D776DB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Carbon Monoxide – if running indoors</w:t>
            </w:r>
          </w:p>
          <w:p w14:paraId="72AF84CE" w14:textId="14066F05" w:rsidR="00C520B9" w:rsidRDefault="00C520B9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Fire/Explosion</w:t>
            </w:r>
          </w:p>
          <w:p w14:paraId="55DDDAAC" w14:textId="77ECB2FD" w:rsidR="00C520B9" w:rsidRDefault="00C520B9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Burns</w:t>
            </w:r>
          </w:p>
          <w:p w14:paraId="5517C5B7" w14:textId="7A57A8C3" w:rsidR="007E02A2" w:rsidRPr="004A1BAB" w:rsidRDefault="007E02A2" w:rsidP="002A0449">
            <w:pPr>
              <w:pStyle w:val="ListParagraph"/>
              <w:ind w:left="714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04E4FD6D" w14:textId="77777777" w:rsidR="002A0449" w:rsidRDefault="00C713A3" w:rsidP="00D7274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7274A">
              <w:rPr>
                <w:rFonts w:ascii="Source Sans Pro Light" w:hAnsi="Source Sans Pro Light"/>
                <w:sz w:val="22"/>
                <w:szCs w:val="22"/>
              </w:rPr>
              <w:t xml:space="preserve">CSA/ANSI approved </w:t>
            </w:r>
          </w:p>
          <w:p w14:paraId="2C52A537" w14:textId="4F7CA1FE" w:rsidR="002A0449" w:rsidRPr="002A044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C713A3" w:rsidRPr="002A0449">
              <w:rPr>
                <w:rFonts w:ascii="Source Sans Pro Light" w:hAnsi="Source Sans Pro Light"/>
                <w:sz w:val="22"/>
                <w:szCs w:val="22"/>
              </w:rPr>
              <w:t>rotective foot wear</w:t>
            </w:r>
          </w:p>
          <w:p w14:paraId="7D6783CE" w14:textId="7AE742F4" w:rsidR="002A0449" w:rsidRPr="002A044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C713A3" w:rsidRPr="002A0449">
              <w:rPr>
                <w:rFonts w:ascii="Source Sans Pro Light" w:hAnsi="Source Sans Pro Light"/>
                <w:sz w:val="22"/>
                <w:szCs w:val="22"/>
              </w:rPr>
              <w:t>afety glasses</w:t>
            </w:r>
          </w:p>
          <w:p w14:paraId="195FC718" w14:textId="23471AB5" w:rsidR="002A0449" w:rsidRPr="002A044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</w:t>
            </w:r>
            <w:r w:rsidR="003B4B8B" w:rsidRPr="002A0449">
              <w:rPr>
                <w:rFonts w:ascii="Source Sans Pro Light" w:hAnsi="Source Sans Pro Light"/>
                <w:sz w:val="22"/>
                <w:szCs w:val="22"/>
              </w:rPr>
              <w:t>ardhat</w:t>
            </w:r>
            <w:r w:rsidR="003176C5" w:rsidRPr="002A0449">
              <w:rPr>
                <w:rFonts w:ascii="Source Sans Pro Light" w:hAnsi="Source Sans Pro Light"/>
                <w:sz w:val="22"/>
                <w:szCs w:val="22"/>
              </w:rPr>
              <w:t xml:space="preserve"> with face shield</w:t>
            </w:r>
          </w:p>
          <w:p w14:paraId="5235B9A2" w14:textId="30DC490E" w:rsidR="002A0449" w:rsidRPr="002A044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</w:t>
            </w:r>
            <w:r w:rsidR="003176C5" w:rsidRPr="002A0449">
              <w:rPr>
                <w:rFonts w:ascii="Source Sans Pro Light" w:hAnsi="Source Sans Pro Light"/>
                <w:sz w:val="22"/>
                <w:szCs w:val="22"/>
              </w:rPr>
              <w:t>earing protection</w:t>
            </w:r>
            <w:r w:rsidR="00252437" w:rsidRPr="002A0449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E027632" w14:textId="46E8C4CC" w:rsidR="002A0449" w:rsidRPr="00C520B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G</w:t>
            </w:r>
            <w:r w:rsidR="00C713A3" w:rsidRPr="002A0449">
              <w:rPr>
                <w:rFonts w:ascii="Source Sans Pro Light" w:hAnsi="Source Sans Pro Light"/>
                <w:sz w:val="22"/>
                <w:szCs w:val="22"/>
              </w:rPr>
              <w:t>loves</w:t>
            </w:r>
          </w:p>
          <w:p w14:paraId="6AD29FDF" w14:textId="03BA0196" w:rsidR="00C520B9" w:rsidRPr="00C520B9" w:rsidRDefault="00C520B9" w:rsidP="00C520B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520B9">
              <w:rPr>
                <w:rFonts w:ascii="Source Sans Pro Light" w:hAnsi="Source Sans Pro Light"/>
                <w:sz w:val="22"/>
                <w:szCs w:val="22"/>
              </w:rPr>
              <w:t>Long pants and long sleeve shirt</w:t>
            </w:r>
          </w:p>
          <w:p w14:paraId="5E6FE971" w14:textId="46DC5845" w:rsidR="00D10443" w:rsidRPr="002A0449" w:rsidRDefault="00747331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2A0449">
              <w:rPr>
                <w:rFonts w:ascii="Source Sans Pro Light" w:hAnsi="Source Sans Pro Light"/>
                <w:sz w:val="22"/>
                <w:szCs w:val="22"/>
              </w:rPr>
              <w:t>No loose clothing</w:t>
            </w:r>
            <w:r w:rsidR="002A0449">
              <w:rPr>
                <w:rFonts w:ascii="Source Sans Pro Light" w:hAnsi="Source Sans Pro Light"/>
                <w:sz w:val="22"/>
                <w:szCs w:val="22"/>
              </w:rPr>
              <w:t xml:space="preserve"> and contain beards.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7D4DA28" w14:textId="1C7B353E" w:rsidR="006237EB" w:rsidRDefault="00F37ADF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Training by Competent Person</w:t>
            </w:r>
            <w:r w:rsidR="002A0449">
              <w:rPr>
                <w:rFonts w:ascii="Source Sans Pro Light" w:hAnsi="Source Sans Pro Light"/>
                <w:sz w:val="22"/>
                <w:szCs w:val="22"/>
              </w:rPr>
              <w:t xml:space="preserve"> and worker shows competency after training.</w:t>
            </w:r>
          </w:p>
          <w:p w14:paraId="4C726649" w14:textId="7FC66D2F" w:rsidR="006D1694" w:rsidRPr="00FF1C07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Use of </w:t>
            </w:r>
            <w:r w:rsidR="002A0449">
              <w:rPr>
                <w:rFonts w:ascii="Source Sans Pro Light" w:hAnsi="Source Sans Pro Light"/>
                <w:sz w:val="22"/>
                <w:szCs w:val="22"/>
              </w:rPr>
              <w:t>PPE listed above.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79EF631F" w:rsidR="00D10443" w:rsidRPr="00471A8A" w:rsidRDefault="007E02A2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and follow the instruction and guidelines found in the manual.  If working alone, let someone know your work location and check in regularly.</w:t>
            </w:r>
            <w:r w:rsidR="00905EA3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905EA3" w:rsidRPr="00905EA3">
              <w:rPr>
                <w:rFonts w:ascii="Source Sans Pro Light" w:hAnsi="Source Sans Pro Light"/>
                <w:sz w:val="22"/>
                <w:szCs w:val="22"/>
              </w:rPr>
              <w:t xml:space="preserve">Avoid contact with blades. Wear gloves to protect hands. </w:t>
            </w:r>
            <w:r w:rsidR="00905EA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905EA3" w:rsidRPr="00905EA3">
              <w:rPr>
                <w:rFonts w:ascii="Source Sans Pro Light" w:hAnsi="Source Sans Pro Light"/>
                <w:sz w:val="22"/>
                <w:szCs w:val="22"/>
              </w:rPr>
              <w:t>Place blade cover on blades when transporting or storing unit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0E29FC3E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  <w:r w:rsidR="00FE75D5">
              <w:rPr>
                <w:rFonts w:ascii="Source Sans Pro Light" w:hAnsi="Source Sans Pro Light"/>
                <w:sz w:val="22"/>
                <w:szCs w:val="22"/>
              </w:rPr>
              <w:t xml:space="preserve"> – Kept in work area within reach.</w:t>
            </w:r>
          </w:p>
          <w:p w14:paraId="07ABAC71" w14:textId="7B77D3C5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  <w:r w:rsidR="00FE75D5">
              <w:rPr>
                <w:rFonts w:ascii="Source Sans Pro Light" w:hAnsi="Source Sans Pro Light"/>
                <w:sz w:val="22"/>
                <w:szCs w:val="22"/>
              </w:rPr>
              <w:t xml:space="preserve"> – Kept at fueling station.</w:t>
            </w:r>
          </w:p>
          <w:p w14:paraId="3F043157" w14:textId="0B744B84" w:rsidR="0027447D" w:rsidRDefault="0027447D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Spill kit – Kept at fueling station.</w:t>
            </w:r>
          </w:p>
          <w:p w14:paraId="6C3464CA" w14:textId="65C3B367" w:rsidR="006237EB" w:rsidRPr="007E02A2" w:rsidRDefault="00E26E2C" w:rsidP="007E02A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AD952F8" w14:textId="40570BA4" w:rsidR="008D0D22" w:rsidRPr="002A0449" w:rsidRDefault="008D0D22" w:rsidP="008D0D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Procedure/Practice:</w:t>
            </w:r>
          </w:p>
          <w:p w14:paraId="2EB8D5EF" w14:textId="77777777" w:rsidR="00CC5987" w:rsidRDefault="00CC5987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before operation.</w:t>
            </w:r>
          </w:p>
          <w:p w14:paraId="5C834F08" w14:textId="106FDE89" w:rsidR="005F78EF" w:rsidRPr="00FE75D5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Wear personal protective equipment (PPE) set out in the manufacturer specifications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See list above.</w:t>
            </w:r>
          </w:p>
          <w:p w14:paraId="347BBD33" w14:textId="70E76941" w:rsidR="005F78EF" w:rsidRPr="00FE75D5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>Operator should be given permission and deemed competent in the safe use and operation.</w:t>
            </w:r>
          </w:p>
          <w:p w14:paraId="78BDD660" w14:textId="0E0D4736" w:rsidR="00FE75D5" w:rsidRPr="00FE75D5" w:rsidRDefault="00FE75D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Inspect the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before use.</w:t>
            </w:r>
          </w:p>
          <w:p w14:paraId="21851816" w14:textId="2593BBFC" w:rsidR="005F78EF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Fueling must be done in a well-ventilated area and not while the saw is running or hot. </w:t>
            </w:r>
          </w:p>
          <w:p w14:paraId="2F9F6A72" w14:textId="5858AA1A" w:rsidR="00FE75D5" w:rsidRPr="00FE75D5" w:rsidRDefault="00FE75D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lastRenderedPageBreak/>
              <w:t>Do not smoke or have other sources of ignition in the fueling area or while refueling.</w:t>
            </w:r>
          </w:p>
          <w:p w14:paraId="09F9DA03" w14:textId="2A6E6AA9" w:rsidR="005F78EF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An approved safety container must be used to contain the fuel used along with a proper spout or funnel for pouring. </w:t>
            </w:r>
          </w:p>
          <w:p w14:paraId="68FE9921" w14:textId="2E52FE20" w:rsidR="0027447D" w:rsidRPr="00FE75D5" w:rsidRDefault="0027447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Have a spill kit on hand for fuel</w:t>
            </w:r>
            <w:r w:rsidR="008A773E">
              <w:rPr>
                <w:rFonts w:ascii="Source Sans Pro Light" w:hAnsi="Source Sans Pro Light"/>
                <w:sz w:val="22"/>
                <w:szCs w:val="22"/>
              </w:rPr>
              <w:t xml:space="preserve"> or oil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spills.</w:t>
            </w:r>
          </w:p>
          <w:p w14:paraId="512D6CA5" w14:textId="14692ED5" w:rsidR="005F78EF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When carrying a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, the bar must be toward the back and the motor must be toward the front.  </w:t>
            </w:r>
          </w:p>
          <w:p w14:paraId="22365708" w14:textId="6C02C47D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guards are in place during operations.</w:t>
            </w:r>
          </w:p>
          <w:p w14:paraId="4138EB0B" w14:textId="41513096" w:rsidR="00B7408F" w:rsidRPr="00FE75D5" w:rsidRDefault="00B7408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the blades sharp.</w:t>
            </w:r>
            <w:bookmarkStart w:id="0" w:name="_GoBack"/>
            <w:bookmarkEnd w:id="0"/>
          </w:p>
          <w:p w14:paraId="67B7FE6B" w14:textId="75BD4C0A" w:rsidR="005F78EF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>The operator shall ensure that the work area is clear of obstructions that may be hazardous.</w:t>
            </w:r>
          </w:p>
          <w:p w14:paraId="7A1AFFE2" w14:textId="4B84E618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Check the material being cut has no hidden hazards.</w:t>
            </w:r>
          </w:p>
          <w:p w14:paraId="18A834C7" w14:textId="29F14BF5" w:rsidR="005F78EF" w:rsidRPr="00FE75D5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No adjustment shall be made to the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bar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while the engine is running.</w:t>
            </w:r>
          </w:p>
          <w:p w14:paraId="7DB8BE11" w14:textId="6909582C" w:rsidR="00747331" w:rsidRPr="00FE75D5" w:rsidRDefault="00747331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Operate the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with two hand</w:t>
            </w:r>
            <w:r w:rsidR="00474337">
              <w:rPr>
                <w:rFonts w:ascii="Source Sans Pro Light" w:hAnsi="Source Sans Pro Light"/>
                <w:sz w:val="22"/>
                <w:szCs w:val="22"/>
              </w:rPr>
              <w:t>s, unless otherwise specified by the manufacturer.</w:t>
            </w:r>
          </w:p>
          <w:p w14:paraId="263425DC" w14:textId="6052A32B" w:rsidR="00747331" w:rsidRPr="00FE75D5" w:rsidRDefault="00747331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Do no operate a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when fatigued.</w:t>
            </w:r>
          </w:p>
          <w:p w14:paraId="16E637B2" w14:textId="1076137F" w:rsidR="005F78EF" w:rsidRPr="00FE75D5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A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shall be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tagged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and removed from service immediately if any defects are evident that could affect its safe operation and the </w:t>
            </w:r>
            <w:r w:rsidR="00474337">
              <w:rPr>
                <w:rFonts w:ascii="Source Sans Pro Light" w:hAnsi="Source Sans Pro Light"/>
                <w:sz w:val="22"/>
                <w:szCs w:val="22"/>
              </w:rPr>
              <w:t>owner, manager, or supervisor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notified.</w:t>
            </w:r>
          </w:p>
          <w:p w14:paraId="6B188E42" w14:textId="7352CE39" w:rsidR="00747331" w:rsidRDefault="00747331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Use replacement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parts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specified by the manufacturer or the equivalent.</w:t>
            </w:r>
          </w:p>
          <w:p w14:paraId="4ABE6914" w14:textId="5B3E1C87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Keep other workers </w:t>
            </w:r>
            <w:r w:rsidR="000044BD">
              <w:rPr>
                <w:rFonts w:ascii="Source Sans Pro Light" w:hAnsi="Source Sans Pro Light"/>
                <w:sz w:val="22"/>
                <w:szCs w:val="22"/>
              </w:rPr>
              <w:t>15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feet away from your work area where the hedge trimmer is used.</w:t>
            </w:r>
          </w:p>
          <w:p w14:paraId="78D959C1" w14:textId="38DBE74F" w:rsidR="005129DF" w:rsidRDefault="00512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Do not operate within 50 feet of overhead </w:t>
            </w:r>
            <w:r w:rsidR="0080780F">
              <w:rPr>
                <w:rFonts w:ascii="Source Sans Pro Light" w:hAnsi="Source Sans Pro Light"/>
                <w:sz w:val="22"/>
                <w:szCs w:val="22"/>
              </w:rPr>
              <w:t>wires</w:t>
            </w:r>
          </w:p>
          <w:p w14:paraId="59C9FED4" w14:textId="67811957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operate the hedge trimmer while under the influence of drugs or alcohol.</w:t>
            </w:r>
          </w:p>
          <w:p w14:paraId="5EB5FFC9" w14:textId="139322FC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Always move ignition switch to STOP position, allow blades to stop moving, and disconnect spark plug lead from spark plug before clearing jams or making blade adjustments.</w:t>
            </w:r>
          </w:p>
          <w:p w14:paraId="0EB1E5EE" w14:textId="55B186F9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Wear a dust mask if sensitive to wood allergens or suffering from seasonal allergies.</w:t>
            </w:r>
          </w:p>
          <w:p w14:paraId="1693E0D7" w14:textId="384E1C08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Wear sturdy work gloves to help reduce the effects of cold and vibration, and to help improve your grip.</w:t>
            </w:r>
          </w:p>
          <w:p w14:paraId="27961EF9" w14:textId="063BABEB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Avoid awkward grips, and an excessively tight grip.  Maintain control of the hedge trimmer and use a straight wrist position.</w:t>
            </w:r>
          </w:p>
          <w:p w14:paraId="3A3F0EB8" w14:textId="17E48D07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Take regular rest breaks from vibration and stretch.</w:t>
            </w:r>
          </w:p>
          <w:p w14:paraId="3268D427" w14:textId="6C8422BD" w:rsidR="003D3E6B" w:rsidRP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Make sure all required hardware has been used and is properly tightened.</w:t>
            </w:r>
          </w:p>
          <w:p w14:paraId="5C7DB7BE" w14:textId="48CF3E5B" w:rsidR="003D3E6B" w:rsidRP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Make sure throttle lock-out lever resets when released.</w:t>
            </w:r>
          </w:p>
          <w:p w14:paraId="13E460AF" w14:textId="57DE709C" w:rsidR="003D3E6B" w:rsidRP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Make sure throttle trigger returns to normal position when released.</w:t>
            </w:r>
          </w:p>
          <w:p w14:paraId="360310EC" w14:textId="5D5D634B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Make sure stop switch functions properly</w:t>
            </w:r>
            <w:r w:rsidR="005779D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3BA6A104" w14:textId="1D1F2070" w:rsidR="005779DF" w:rsidRPr="006E328A" w:rsidRDefault="00577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5779DF">
              <w:rPr>
                <w:rFonts w:ascii="Source Sans Pro Light" w:hAnsi="Source Sans Pro Light"/>
              </w:rPr>
              <w:t>Keep the protective cover on the blades until you are ready t</w:t>
            </w:r>
            <w:r w:rsidR="005D0D45">
              <w:rPr>
                <w:rFonts w:ascii="Source Sans Pro Light" w:hAnsi="Source Sans Pro Light"/>
              </w:rPr>
              <w:t>o</w:t>
            </w:r>
            <w:r w:rsidRPr="005779DF">
              <w:rPr>
                <w:rFonts w:ascii="Source Sans Pro Light" w:hAnsi="Source Sans Pro Light"/>
              </w:rPr>
              <w:t xml:space="preserve"> make blade </w:t>
            </w:r>
            <w:r w:rsidRPr="006E328A">
              <w:rPr>
                <w:rFonts w:ascii="Source Sans Pro Light" w:hAnsi="Source Sans Pro Light"/>
                <w:sz w:val="22"/>
                <w:szCs w:val="22"/>
              </w:rPr>
              <w:t xml:space="preserve">adjustments or operate the hedge trimmer. </w:t>
            </w:r>
          </w:p>
          <w:p w14:paraId="62B72EFA" w14:textId="6BD7E867" w:rsidR="005779DF" w:rsidRPr="006E328A" w:rsidRDefault="00577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6E328A">
              <w:rPr>
                <w:rFonts w:ascii="Source Sans Pro Light" w:hAnsi="Source Sans Pro Light"/>
                <w:sz w:val="22"/>
                <w:szCs w:val="22"/>
              </w:rPr>
              <w:t>Place the blade cover over the blades after cutting is completed, and keep the blade cover on the blades when carrying, transporting, or storing the unit.</w:t>
            </w:r>
          </w:p>
          <w:p w14:paraId="54FBB1A0" w14:textId="0F6C82F5" w:rsidR="00F16A18" w:rsidRDefault="00F16A18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6E328A">
              <w:rPr>
                <w:rFonts w:ascii="Source Sans Pro Light" w:hAnsi="Source Sans Pro Light"/>
                <w:sz w:val="22"/>
                <w:szCs w:val="22"/>
              </w:rPr>
              <w:t>Refer to the refueling safe work practice and written work procedure.</w:t>
            </w:r>
          </w:p>
          <w:p w14:paraId="50E8974B" w14:textId="182CA6D4" w:rsidR="00C47B96" w:rsidRDefault="00C47B96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With a firm grip, start the hedge trimmer on the ground with the bar pointed away from the body and other material.</w:t>
            </w:r>
          </w:p>
          <w:p w14:paraId="00BC0B94" w14:textId="3CA3EE29" w:rsidR="00C47B96" w:rsidRDefault="00C47B96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start the machine near flammable or combustible material.</w:t>
            </w:r>
          </w:p>
          <w:p w14:paraId="77F478B4" w14:textId="30DDF297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Wait for the engine to idle and blades to stop before placing on the ground after use.</w:t>
            </w:r>
          </w:p>
          <w:p w14:paraId="4DB05256" w14:textId="6AAA6890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Ensure you have a stable stance and firm grip on the ground before cutting.  </w:t>
            </w:r>
          </w:p>
          <w:p w14:paraId="267A3B0E" w14:textId="015E27AC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use the hedge trimmer when on a ladder.</w:t>
            </w:r>
          </w:p>
          <w:p w14:paraId="1424A0C4" w14:textId="23B36918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hold or allow another worker to hold the material that is being cut.</w:t>
            </w:r>
          </w:p>
          <w:p w14:paraId="0B300EDF" w14:textId="690BD959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away from the muffler and have it pointed away from you to prevent burns and carbon monoxide poisoning.</w:t>
            </w:r>
          </w:p>
          <w:p w14:paraId="069E1163" w14:textId="37E75437" w:rsidR="00965B6F" w:rsidRDefault="00965B6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cut branches larger than the hedge trimmers capacity.</w:t>
            </w:r>
          </w:p>
          <w:p w14:paraId="6DDE87F9" w14:textId="140742E7" w:rsidR="00965B6F" w:rsidRDefault="00196A66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lastRenderedPageBreak/>
              <w:t>Maintain the cutting length of material as outlined in the manufacturer’s manual.</w:t>
            </w:r>
          </w:p>
          <w:p w14:paraId="759E6624" w14:textId="0955A8AC" w:rsidR="005129DF" w:rsidRDefault="00512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you can see the cutting blades when making cuts.</w:t>
            </w:r>
          </w:p>
          <w:p w14:paraId="284C11DA" w14:textId="2CAAF5DC" w:rsidR="005129DF" w:rsidRDefault="00512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use the hedge trimmer if it vibrates excessively, has unusual noise, unusual smell, poor cutting performance or a strong smell of fuel.</w:t>
            </w:r>
          </w:p>
          <w:p w14:paraId="35A6CE1E" w14:textId="14899DEA" w:rsidR="005129DF" w:rsidRDefault="00887388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blades are locked securely before operation.</w:t>
            </w:r>
          </w:p>
          <w:p w14:paraId="68FB37F8" w14:textId="7E7BD7E5" w:rsidR="00887388" w:rsidRDefault="00887388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Adjust cutting angle with the unit on the ground, not upright.</w:t>
            </w:r>
          </w:p>
          <w:p w14:paraId="70166DBD" w14:textId="70E514F0" w:rsidR="00887388" w:rsidRPr="00887388" w:rsidRDefault="00887388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887388">
              <w:rPr>
                <w:rFonts w:ascii="Source Sans Pro Light" w:hAnsi="Source Sans Pro Light"/>
                <w:sz w:val="22"/>
                <w:szCs w:val="22"/>
              </w:rPr>
              <w:t>K</w:t>
            </w:r>
            <w:r w:rsidRPr="00887388">
              <w:rPr>
                <w:rFonts w:ascii="Source Sans Pro Light" w:hAnsi="Source Sans Pro Light"/>
                <w:sz w:val="22"/>
                <w:szCs w:val="22"/>
              </w:rPr>
              <w:t>eep blades and gear case properly lubricated. Poor lubrication can cause result in part failures and cause overheating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0F533257" w14:textId="4163E3BB" w:rsidR="008D0D22" w:rsidRPr="00FA7D4B" w:rsidRDefault="008D0D22" w:rsidP="00F82331">
            <w:pPr>
              <w:tabs>
                <w:tab w:val="num" w:pos="54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7F67EAE4" w:rsidR="008A0725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5613A93C" w14:textId="02059366" w:rsidR="00120963" w:rsidRPr="007C0FDF" w:rsidRDefault="00120963" w:rsidP="00CD547A">
      <w:pPr>
        <w:rPr>
          <w:rFonts w:ascii="Source Sans Pro Light" w:hAnsi="Source Sans Pro Light"/>
          <w:sz w:val="18"/>
          <w:szCs w:val="18"/>
        </w:rPr>
      </w:pPr>
    </w:p>
    <w:sectPr w:rsidR="00120963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A530" w14:textId="77777777" w:rsidR="007D248B" w:rsidRDefault="007D248B" w:rsidP="00C4729C">
      <w:pPr>
        <w:spacing w:line="240" w:lineRule="auto"/>
      </w:pPr>
      <w:r>
        <w:separator/>
      </w:r>
    </w:p>
  </w:endnote>
  <w:endnote w:type="continuationSeparator" w:id="0">
    <w:p w14:paraId="20FCD617" w14:textId="77777777" w:rsidR="007D248B" w:rsidRDefault="007D248B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689E" w14:textId="465EF5D5" w:rsidR="00C4729C" w:rsidRPr="00781B3F" w:rsidRDefault="00781B3F" w:rsidP="00781B3F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F7BB" w14:textId="77777777" w:rsidR="007D248B" w:rsidRDefault="007D248B" w:rsidP="00C4729C">
      <w:pPr>
        <w:spacing w:line="240" w:lineRule="auto"/>
      </w:pPr>
      <w:r>
        <w:separator/>
      </w:r>
    </w:p>
  </w:footnote>
  <w:footnote w:type="continuationSeparator" w:id="0">
    <w:p w14:paraId="2DFD74AA" w14:textId="77777777" w:rsidR="007D248B" w:rsidRDefault="007D248B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1369" w14:textId="10E4ED0C" w:rsidR="00C4729C" w:rsidRPr="00781B3F" w:rsidRDefault="00E82664" w:rsidP="00781B3F">
    <w:pPr>
      <w:pStyle w:val="Header"/>
      <w:jc w:val="center"/>
      <w:rPr>
        <w:rFonts w:ascii="Source Sans Pro Light" w:hAnsi="Source Sans Pro Light"/>
        <w:b/>
        <w:bCs/>
        <w:smallCaps/>
      </w:rPr>
    </w:pPr>
    <w:r w:rsidRPr="00781B3F">
      <w:rPr>
        <w:rFonts w:ascii="Source Sans Pro Light" w:hAnsi="Source Sans Pro Light"/>
        <w:b/>
        <w:bCs/>
        <w:caps/>
      </w:rPr>
      <w:fldChar w:fldCharType="begin"/>
    </w:r>
    <w:r w:rsidRPr="00781B3F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781B3F">
      <w:rPr>
        <w:rFonts w:ascii="Source Sans Pro Light" w:hAnsi="Source Sans Pro Light"/>
        <w:b/>
        <w:bCs/>
        <w:caps/>
      </w:rPr>
      <w:fldChar w:fldCharType="separate"/>
    </w:r>
    <w:r w:rsidRPr="00781B3F">
      <w:rPr>
        <w:rFonts w:ascii="Source Sans Pro Light" w:hAnsi="Source Sans Pro Light"/>
        <w:b/>
        <w:bCs/>
        <w:caps/>
      </w:rPr>
      <w:t>&lt;&lt; Farm Name &gt;&gt;</w:t>
    </w:r>
    <w:r w:rsidRPr="00781B3F">
      <w:rPr>
        <w:rFonts w:ascii="Source Sans Pro Light" w:hAnsi="Source Sans Pro Light"/>
        <w:b/>
        <w:bCs/>
        <w:caps/>
      </w:rPr>
      <w:fldChar w:fldCharType="end"/>
    </w:r>
    <w:r w:rsidRPr="00781B3F">
      <w:rPr>
        <w:rFonts w:ascii="Source Sans Pro Light" w:hAnsi="Source Sans Pro Light"/>
        <w:b/>
        <w:bCs/>
        <w:smallCaps/>
      </w:rPr>
      <w:t xml:space="preserve"> </w:t>
    </w:r>
    <w:r w:rsidR="002A0449">
      <w:rPr>
        <w:rFonts w:ascii="Source Sans Pro Light" w:hAnsi="Source Sans Pro Light"/>
        <w:b/>
        <w:bCs/>
        <w:caps/>
      </w:rPr>
      <w:t>HEDGE TRIMMER</w:t>
    </w:r>
    <w:r w:rsidR="00F91B55" w:rsidRPr="00781B3F">
      <w:rPr>
        <w:rFonts w:ascii="Source Sans Pro Light" w:hAnsi="Source Sans Pro Light"/>
        <w:b/>
        <w:bCs/>
        <w:caps/>
      </w:rPr>
      <w:t xml:space="preserve"> </w:t>
    </w:r>
    <w:r w:rsidR="00C4729C" w:rsidRPr="00781B3F">
      <w:rPr>
        <w:rFonts w:ascii="Source Sans Pro Light" w:hAnsi="Source Sans Pro Light"/>
        <w:b/>
        <w:bCs/>
        <w:caps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8" w15:restartNumberingAfterBreak="0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6B8D"/>
    <w:multiLevelType w:val="hybridMultilevel"/>
    <w:tmpl w:val="4ED83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4"/>
  </w:num>
  <w:num w:numId="14">
    <w:abstractNumId w:val="20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19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044BD"/>
    <w:rsid w:val="000D3D33"/>
    <w:rsid w:val="00120963"/>
    <w:rsid w:val="001359E3"/>
    <w:rsid w:val="00196A66"/>
    <w:rsid w:val="001A4812"/>
    <w:rsid w:val="00252437"/>
    <w:rsid w:val="0027447D"/>
    <w:rsid w:val="002A0449"/>
    <w:rsid w:val="003176C5"/>
    <w:rsid w:val="00317DEE"/>
    <w:rsid w:val="00346EF0"/>
    <w:rsid w:val="0036118B"/>
    <w:rsid w:val="003910D5"/>
    <w:rsid w:val="003B4B61"/>
    <w:rsid w:val="003B4B8B"/>
    <w:rsid w:val="003D3E6B"/>
    <w:rsid w:val="003E7529"/>
    <w:rsid w:val="00424A59"/>
    <w:rsid w:val="00451DAB"/>
    <w:rsid w:val="004616AC"/>
    <w:rsid w:val="00471A8A"/>
    <w:rsid w:val="00474337"/>
    <w:rsid w:val="004A1BAB"/>
    <w:rsid w:val="005129DF"/>
    <w:rsid w:val="00532940"/>
    <w:rsid w:val="0054479D"/>
    <w:rsid w:val="0056052A"/>
    <w:rsid w:val="005779DF"/>
    <w:rsid w:val="00585572"/>
    <w:rsid w:val="005D0D45"/>
    <w:rsid w:val="005E399F"/>
    <w:rsid w:val="005F0B85"/>
    <w:rsid w:val="005F78EF"/>
    <w:rsid w:val="006237EB"/>
    <w:rsid w:val="00685C3D"/>
    <w:rsid w:val="006D1694"/>
    <w:rsid w:val="006D671C"/>
    <w:rsid w:val="006E328A"/>
    <w:rsid w:val="007053E1"/>
    <w:rsid w:val="00716587"/>
    <w:rsid w:val="007271D7"/>
    <w:rsid w:val="0074545D"/>
    <w:rsid w:val="00747331"/>
    <w:rsid w:val="00781B3F"/>
    <w:rsid w:val="00786416"/>
    <w:rsid w:val="007A6B30"/>
    <w:rsid w:val="007C09B0"/>
    <w:rsid w:val="007C0FDF"/>
    <w:rsid w:val="007D248B"/>
    <w:rsid w:val="007E02A2"/>
    <w:rsid w:val="0080780F"/>
    <w:rsid w:val="00845751"/>
    <w:rsid w:val="00887388"/>
    <w:rsid w:val="008A0725"/>
    <w:rsid w:val="008A0A9A"/>
    <w:rsid w:val="008A773E"/>
    <w:rsid w:val="008D0D22"/>
    <w:rsid w:val="00905EA3"/>
    <w:rsid w:val="00965B6F"/>
    <w:rsid w:val="009C20DD"/>
    <w:rsid w:val="00A21D6F"/>
    <w:rsid w:val="00A523B7"/>
    <w:rsid w:val="00A752A1"/>
    <w:rsid w:val="00A75F3C"/>
    <w:rsid w:val="00A936A1"/>
    <w:rsid w:val="00B7408F"/>
    <w:rsid w:val="00B75C7D"/>
    <w:rsid w:val="00B86AA9"/>
    <w:rsid w:val="00B916AB"/>
    <w:rsid w:val="00BB3402"/>
    <w:rsid w:val="00BB6C50"/>
    <w:rsid w:val="00C211E3"/>
    <w:rsid w:val="00C4729C"/>
    <w:rsid w:val="00C47B96"/>
    <w:rsid w:val="00C513BC"/>
    <w:rsid w:val="00C520B9"/>
    <w:rsid w:val="00C713A3"/>
    <w:rsid w:val="00C73953"/>
    <w:rsid w:val="00C81D0D"/>
    <w:rsid w:val="00CC5987"/>
    <w:rsid w:val="00CD547A"/>
    <w:rsid w:val="00D10443"/>
    <w:rsid w:val="00D10C46"/>
    <w:rsid w:val="00D46453"/>
    <w:rsid w:val="00D559D8"/>
    <w:rsid w:val="00D7274A"/>
    <w:rsid w:val="00D776DB"/>
    <w:rsid w:val="00DA31A2"/>
    <w:rsid w:val="00DA34DF"/>
    <w:rsid w:val="00DB079B"/>
    <w:rsid w:val="00DB6E69"/>
    <w:rsid w:val="00E26E2C"/>
    <w:rsid w:val="00E377F4"/>
    <w:rsid w:val="00E82664"/>
    <w:rsid w:val="00F16A18"/>
    <w:rsid w:val="00F37ADF"/>
    <w:rsid w:val="00F431A5"/>
    <w:rsid w:val="00F64084"/>
    <w:rsid w:val="00F82331"/>
    <w:rsid w:val="00F91B55"/>
    <w:rsid w:val="00FA7D4B"/>
    <w:rsid w:val="00FC7153"/>
    <w:rsid w:val="00FE75D5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22</cp:revision>
  <dcterms:created xsi:type="dcterms:W3CDTF">2020-03-18T15:44:00Z</dcterms:created>
  <dcterms:modified xsi:type="dcterms:W3CDTF">2020-03-18T16:49:00Z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