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3D1E" w:rsidRPr="007F177E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4CDE9C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r w:rsidRPr="007F177E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504CAEE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EF6A38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7F177E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18CABBC4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34920461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  <w:p w14:paraId="60BEBD3A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D83D1E" w:rsidRPr="007F177E" w14:paraId="5FF3FBB5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11FB76AB" w14:textId="77777777" w:rsidR="007867E0" w:rsidRPr="007F177E" w:rsidRDefault="007867E0" w:rsidP="00F33680">
      <w:pPr>
        <w:rPr>
          <w:rFonts w:ascii="Source Sans Pro Light" w:hAnsi="Source Sans Pro Light"/>
          <w:smallCap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7867E0" w:rsidRPr="007F177E" w14:paraId="3F6DED8C" w14:textId="4EFB3FD1" w:rsidTr="007867E0">
        <w:tc>
          <w:tcPr>
            <w:tcW w:w="3504" w:type="dxa"/>
          </w:tcPr>
          <w:bookmarkEnd w:id="0"/>
          <w:p w14:paraId="1D32C2F5" w14:textId="77777777" w:rsidR="007867E0" w:rsidRPr="00857F8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857F80">
              <w:rPr>
                <w:rFonts w:ascii="Source Sans Pro Semibold" w:hAnsi="Source Sans Pro Semibold"/>
                <w:smallCaps/>
              </w:rPr>
              <w:t xml:space="preserve">Related Documents:  </w:t>
            </w:r>
          </w:p>
        </w:tc>
        <w:tc>
          <w:tcPr>
            <w:tcW w:w="5846" w:type="dxa"/>
            <w:gridSpan w:val="2"/>
          </w:tcPr>
          <w:p w14:paraId="28E0811D" w14:textId="787EE22F" w:rsidR="00830E14" w:rsidRPr="00B23A93" w:rsidRDefault="00B31144" w:rsidP="00B23A93">
            <w:pPr>
              <w:pStyle w:val="ListParagraph"/>
              <w:numPr>
                <w:ilvl w:val="0"/>
                <w:numId w:val="2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B23A93">
              <w:rPr>
                <w:rFonts w:ascii="Source Sans Pro Light" w:hAnsi="Source Sans Pro Light"/>
                <w:sz w:val="22"/>
                <w:szCs w:val="22"/>
              </w:rPr>
              <w:t>National Fire Protection Code</w:t>
            </w:r>
            <w:r w:rsidR="00B23A93" w:rsidRPr="00B23A93">
              <w:rPr>
                <w:rFonts w:ascii="Source Sans Pro Light" w:hAnsi="Source Sans Pro Light"/>
                <w:sz w:val="22"/>
                <w:szCs w:val="22"/>
              </w:rPr>
              <w:t xml:space="preserve"> 10</w:t>
            </w:r>
          </w:p>
          <w:p w14:paraId="17CC1729" w14:textId="4CBDCFFA" w:rsidR="00F8789F" w:rsidRPr="00BE4F06" w:rsidRDefault="00F8789F" w:rsidP="00BE4F06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7867E0" w:rsidRPr="007F177E" w14:paraId="458CCC66" w14:textId="515CD549" w:rsidTr="007867E0">
        <w:tc>
          <w:tcPr>
            <w:tcW w:w="3504" w:type="dxa"/>
          </w:tcPr>
          <w:p w14:paraId="459378C4" w14:textId="78D6040D" w:rsidR="007867E0" w:rsidRPr="00857F80" w:rsidRDefault="007867E0" w:rsidP="00556ABD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857F80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When to use this </w:t>
            </w:r>
            <w:r w:rsidR="00CD424F" w:rsidRPr="00857F80">
              <w:rPr>
                <w:rFonts w:ascii="Source Sans Pro Semibold" w:hAnsi="Source Sans Pro Semibold"/>
                <w:smallCaps/>
                <w:sz w:val="22"/>
                <w:szCs w:val="22"/>
              </w:rPr>
              <w:t>S</w:t>
            </w:r>
            <w:r w:rsidRPr="00857F80">
              <w:rPr>
                <w:rFonts w:ascii="Source Sans Pro Semibold" w:hAnsi="Source Sans Pro Semibold"/>
                <w:smallCaps/>
                <w:sz w:val="22"/>
                <w:szCs w:val="22"/>
              </w:rPr>
              <w:t>WP</w:t>
            </w:r>
            <w:r w:rsidRPr="00857F80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120CA149" w14:textId="77777777" w:rsidR="00F6231D" w:rsidRDefault="00B31144" w:rsidP="00556ABD">
            <w:pPr>
              <w:rPr>
                <w:rFonts w:ascii="Source Sans Pro Light" w:hAnsi="Source Sans Pro Light" w:cs="Arial"/>
                <w:sz w:val="22"/>
                <w:szCs w:val="22"/>
              </w:rPr>
            </w:pPr>
            <w:r w:rsidRPr="00B31144">
              <w:rPr>
                <w:rFonts w:ascii="Source Sans Pro Light" w:hAnsi="Source Sans Pro Light" w:cs="Arial"/>
                <w:sz w:val="22"/>
                <w:szCs w:val="22"/>
              </w:rPr>
              <w:t>Protecting workers from injuries associated with IMPROPER use of fire extinguishers.  Portable fire extinguishers must be installed, inspected and maintained on a regular basis to ensure proper operation in an emergency.</w:t>
            </w:r>
          </w:p>
          <w:p w14:paraId="716F4535" w14:textId="47C60077" w:rsidR="00F8789F" w:rsidRPr="00B31144" w:rsidRDefault="00F8789F" w:rsidP="00556ABD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7867E0" w:rsidRPr="007F177E" w14:paraId="701CD8BE" w14:textId="6EC32419" w:rsidTr="007867E0">
        <w:tc>
          <w:tcPr>
            <w:tcW w:w="3504" w:type="dxa"/>
          </w:tcPr>
          <w:p w14:paraId="01F35BFE" w14:textId="77777777" w:rsidR="007867E0" w:rsidRPr="00857F8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857F80">
              <w:rPr>
                <w:rFonts w:ascii="Source Sans Pro Semibold" w:hAnsi="Source Sans Pro Semibold"/>
                <w:smallCaps/>
              </w:rPr>
              <w:t>Hazards &amp; Risks:</w:t>
            </w:r>
          </w:p>
        </w:tc>
        <w:tc>
          <w:tcPr>
            <w:tcW w:w="5846" w:type="dxa"/>
            <w:gridSpan w:val="2"/>
          </w:tcPr>
          <w:p w14:paraId="521D6B99" w14:textId="77777777" w:rsidR="00830E14" w:rsidRPr="00B31144" w:rsidRDefault="00B31144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Burns</w:t>
            </w:r>
          </w:p>
          <w:p w14:paraId="4F4CD0E3" w14:textId="079DF71B" w:rsidR="00B31144" w:rsidRPr="00F8789F" w:rsidRDefault="00B31144" w:rsidP="00F8789F">
            <w:pPr>
              <w:ind w:left="360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7867E0" w:rsidRPr="007F177E" w14:paraId="265245F6" w14:textId="6CDB2DE7" w:rsidTr="007867E0">
        <w:tc>
          <w:tcPr>
            <w:tcW w:w="3504" w:type="dxa"/>
          </w:tcPr>
          <w:p w14:paraId="6B1F2EC6" w14:textId="77777777" w:rsidR="007867E0" w:rsidRPr="00857F8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857F80">
              <w:rPr>
                <w:rFonts w:ascii="Source Sans Pro Semibold" w:hAnsi="Source Sans Pro Semibold"/>
                <w:smallCaps/>
              </w:rPr>
              <w:t>Personal Protective Equipment:</w:t>
            </w:r>
          </w:p>
        </w:tc>
        <w:tc>
          <w:tcPr>
            <w:tcW w:w="5846" w:type="dxa"/>
            <w:gridSpan w:val="2"/>
          </w:tcPr>
          <w:p w14:paraId="00235F86" w14:textId="77777777" w:rsidR="00F6231D" w:rsidRDefault="00280B25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 w:rsidRPr="00BE4F06">
              <w:rPr>
                <w:rFonts w:ascii="Source Sans Pro Light" w:hAnsi="Source Sans Pro Light"/>
                <w:sz w:val="22"/>
              </w:rPr>
              <w:t>CSA approved</w:t>
            </w:r>
            <w:r w:rsidR="00BE4F06" w:rsidRPr="00BE4F06">
              <w:rPr>
                <w:rFonts w:ascii="Source Sans Pro Light" w:hAnsi="Source Sans Pro Light"/>
                <w:sz w:val="22"/>
              </w:rPr>
              <w:t xml:space="preserve"> PPE for the task performed</w:t>
            </w:r>
          </w:p>
          <w:p w14:paraId="2F7CEB0F" w14:textId="2FC05255" w:rsidR="00F8789F" w:rsidRPr="00F8789F" w:rsidRDefault="00F8789F" w:rsidP="00F8789F">
            <w:pPr>
              <w:ind w:left="360"/>
              <w:rPr>
                <w:rFonts w:ascii="Source Sans Pro Light" w:hAnsi="Source Sans Pro Light"/>
                <w:sz w:val="22"/>
              </w:rPr>
            </w:pPr>
          </w:p>
        </w:tc>
      </w:tr>
      <w:tr w:rsidR="007867E0" w:rsidRPr="007F177E" w14:paraId="6F305D66" w14:textId="748B3281" w:rsidTr="007867E0">
        <w:tc>
          <w:tcPr>
            <w:tcW w:w="3504" w:type="dxa"/>
          </w:tcPr>
          <w:p w14:paraId="5D3C5908" w14:textId="77777777" w:rsidR="007867E0" w:rsidRPr="00857F8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857F80">
              <w:rPr>
                <w:rFonts w:ascii="Source Sans Pro Semibold" w:hAnsi="Source Sans Pro Semibold"/>
                <w:smallCaps/>
              </w:rPr>
              <w:t>Training Requirements:</w:t>
            </w:r>
          </w:p>
        </w:tc>
        <w:tc>
          <w:tcPr>
            <w:tcW w:w="5846" w:type="dxa"/>
            <w:gridSpan w:val="2"/>
          </w:tcPr>
          <w:p w14:paraId="63569C93" w14:textId="77777777" w:rsidR="00F6231D" w:rsidRDefault="00BE4F06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ExtraLight" w:hAnsi="Source Sans Pro ExtraLight"/>
                <w:sz w:val="22"/>
                <w:szCs w:val="22"/>
              </w:rPr>
            </w:pPr>
            <w:r w:rsidRPr="00BE4F06">
              <w:rPr>
                <w:rFonts w:ascii="Source Sans Pro ExtraLight" w:hAnsi="Source Sans Pro ExtraLight"/>
                <w:sz w:val="22"/>
                <w:szCs w:val="22"/>
              </w:rPr>
              <w:t>Safety orientation</w:t>
            </w:r>
          </w:p>
          <w:p w14:paraId="1B1D7F85" w14:textId="15651EAD" w:rsidR="00F8789F" w:rsidRPr="00F8789F" w:rsidRDefault="00F8789F" w:rsidP="00F8789F">
            <w:pPr>
              <w:ind w:left="360"/>
              <w:rPr>
                <w:rFonts w:ascii="Source Sans Pro ExtraLight" w:hAnsi="Source Sans Pro ExtraLight"/>
                <w:sz w:val="22"/>
                <w:szCs w:val="22"/>
              </w:rPr>
            </w:pPr>
          </w:p>
        </w:tc>
      </w:tr>
      <w:tr w:rsidR="007867E0" w:rsidRPr="007F177E" w14:paraId="454C556C" w14:textId="09117A47" w:rsidTr="007867E0">
        <w:tc>
          <w:tcPr>
            <w:tcW w:w="3504" w:type="dxa"/>
          </w:tcPr>
          <w:p w14:paraId="5C04F588" w14:textId="77777777" w:rsidR="007867E0" w:rsidRPr="00857F8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857F80">
              <w:rPr>
                <w:rFonts w:ascii="Source Sans Pro Semibold" w:hAnsi="Source Sans Pro Semibold"/>
                <w:smallCaps/>
              </w:rPr>
              <w:t>Communication Process:</w:t>
            </w:r>
          </w:p>
        </w:tc>
        <w:tc>
          <w:tcPr>
            <w:tcW w:w="5846" w:type="dxa"/>
            <w:gridSpan w:val="2"/>
          </w:tcPr>
          <w:p w14:paraId="7C8D2491" w14:textId="77777777" w:rsidR="00280B25" w:rsidRDefault="00BE4F06" w:rsidP="00556ABD">
            <w:pPr>
              <w:pStyle w:val="ListParagraph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 xml:space="preserve">Instruct workers on </w:t>
            </w:r>
            <w:r w:rsidR="00B31144">
              <w:rPr>
                <w:rFonts w:ascii="Source Sans Pro Light" w:hAnsi="Source Sans Pro Light"/>
                <w:sz w:val="22"/>
              </w:rPr>
              <w:t>ow to use a fire extinguisher</w:t>
            </w:r>
          </w:p>
          <w:p w14:paraId="7E8CB63A" w14:textId="0CC1A96B" w:rsidR="00F8789F" w:rsidRPr="00F8789F" w:rsidRDefault="00F8789F" w:rsidP="00F8789F">
            <w:pPr>
              <w:rPr>
                <w:rFonts w:ascii="Source Sans Pro Light" w:hAnsi="Source Sans Pro Light"/>
                <w:sz w:val="22"/>
              </w:rPr>
            </w:pPr>
          </w:p>
        </w:tc>
      </w:tr>
      <w:tr w:rsidR="007867E0" w:rsidRPr="007F177E" w14:paraId="62A94C0F" w14:textId="5BD55109" w:rsidTr="007867E0">
        <w:tc>
          <w:tcPr>
            <w:tcW w:w="3504" w:type="dxa"/>
          </w:tcPr>
          <w:p w14:paraId="4ADB85D0" w14:textId="77777777" w:rsidR="007867E0" w:rsidRPr="00857F8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857F80">
              <w:rPr>
                <w:rFonts w:ascii="Source Sans Pro Semibold" w:hAnsi="Source Sans Pro Semibold"/>
                <w:smallCaps/>
              </w:rPr>
              <w:t>Equipment &amp; Supplies:</w:t>
            </w:r>
          </w:p>
        </w:tc>
        <w:tc>
          <w:tcPr>
            <w:tcW w:w="5846" w:type="dxa"/>
            <w:gridSpan w:val="2"/>
          </w:tcPr>
          <w:p w14:paraId="432824C3" w14:textId="77777777" w:rsidR="00506E41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First Aid Kit</w:t>
            </w:r>
          </w:p>
          <w:p w14:paraId="7B0C49FD" w14:textId="77777777" w:rsidR="00506E41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Fire Extinguisher</w:t>
            </w:r>
          </w:p>
          <w:p w14:paraId="36BCCE08" w14:textId="77777777" w:rsidR="00E766AE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Cell/Smart Phone or two-way radio</w:t>
            </w:r>
            <w:r w:rsidR="00E766AE" w:rsidRPr="007F177E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2192BEFB" w14:textId="12BEA496" w:rsidR="00F8789F" w:rsidRPr="00F8789F" w:rsidRDefault="00F8789F" w:rsidP="00F8789F">
            <w:pPr>
              <w:ind w:left="360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830E14" w:rsidRPr="007F177E" w14:paraId="6107FD88" w14:textId="09B83638" w:rsidTr="00EB3BBA">
        <w:tc>
          <w:tcPr>
            <w:tcW w:w="9350" w:type="dxa"/>
            <w:gridSpan w:val="3"/>
            <w:vAlign w:val="center"/>
          </w:tcPr>
          <w:p w14:paraId="419932BD" w14:textId="6C8F1A33" w:rsidR="00F3067C" w:rsidRDefault="00F3067C" w:rsidP="00F3067C">
            <w:pPr>
              <w:pStyle w:val="Default"/>
              <w:numPr>
                <w:ilvl w:val="0"/>
                <w:numId w:val="28"/>
              </w:num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>Ensure you are fully trained with operation and maintenance of fire extinguishers.</w:t>
            </w:r>
          </w:p>
          <w:p w14:paraId="48ED0C2A" w14:textId="52991E4B" w:rsidR="00C1613C" w:rsidRPr="00F3067C" w:rsidRDefault="00C1613C" w:rsidP="00F3067C">
            <w:pPr>
              <w:pStyle w:val="Default"/>
              <w:numPr>
                <w:ilvl w:val="0"/>
                <w:numId w:val="28"/>
              </w:num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Ensure correct class for the type of fire.</w:t>
            </w:r>
            <w:bookmarkStart w:id="1" w:name="_GoBack"/>
            <w:bookmarkEnd w:id="1"/>
          </w:p>
          <w:p w14:paraId="2D3C6334" w14:textId="77777777" w:rsidR="00F3067C" w:rsidRPr="00F3067C" w:rsidRDefault="00F3067C" w:rsidP="00F3067C">
            <w:pPr>
              <w:pStyle w:val="Default"/>
              <w:numPr>
                <w:ilvl w:val="0"/>
                <w:numId w:val="28"/>
              </w:num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>Know and follow PASS.</w:t>
            </w:r>
          </w:p>
          <w:p w14:paraId="00B68F39" w14:textId="77777777" w:rsidR="00F3067C" w:rsidRPr="00F3067C" w:rsidRDefault="00F3067C" w:rsidP="00F3067C">
            <w:pPr>
              <w:pStyle w:val="Default"/>
              <w:numPr>
                <w:ilvl w:val="0"/>
                <w:numId w:val="28"/>
              </w:num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>Inspect monthly and have serviced with reputable facility yearly.</w:t>
            </w:r>
          </w:p>
          <w:p w14:paraId="76A11C33" w14:textId="77777777" w:rsidR="00F3067C" w:rsidRPr="00F3067C" w:rsidRDefault="00F3067C" w:rsidP="00F3067C">
            <w:pPr>
              <w:pStyle w:val="Default"/>
              <w:numPr>
                <w:ilvl w:val="0"/>
                <w:numId w:val="28"/>
              </w:num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 xml:space="preserve">Check Cylinder. </w:t>
            </w:r>
          </w:p>
          <w:p w14:paraId="1DC3CDF6" w14:textId="77777777" w:rsidR="00F3067C" w:rsidRPr="00F3067C" w:rsidRDefault="00F3067C" w:rsidP="00F3067C">
            <w:pPr>
              <w:pStyle w:val="Default"/>
              <w:numPr>
                <w:ilvl w:val="0"/>
                <w:numId w:val="28"/>
              </w:num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 xml:space="preserve">Inspect cartridge puncture cap. </w:t>
            </w:r>
          </w:p>
          <w:p w14:paraId="7BC117ED" w14:textId="77777777" w:rsidR="00F3067C" w:rsidRPr="00F3067C" w:rsidRDefault="00F3067C" w:rsidP="00F3067C">
            <w:pPr>
              <w:pStyle w:val="Default"/>
              <w:numPr>
                <w:ilvl w:val="0"/>
                <w:numId w:val="28"/>
              </w:num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 xml:space="preserve">Check hose and nozzle for obstruction. </w:t>
            </w:r>
          </w:p>
          <w:p w14:paraId="39BFDCD4" w14:textId="77777777" w:rsidR="00F3067C" w:rsidRPr="00F3067C" w:rsidRDefault="00F3067C" w:rsidP="00F3067C">
            <w:pPr>
              <w:pStyle w:val="Default"/>
              <w:numPr>
                <w:ilvl w:val="0"/>
                <w:numId w:val="28"/>
              </w:num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>Ensure the pin is in.</w:t>
            </w:r>
          </w:p>
          <w:p w14:paraId="10878311" w14:textId="77777777" w:rsidR="00F3067C" w:rsidRPr="00F3067C" w:rsidRDefault="00F3067C" w:rsidP="00F3067C">
            <w:pPr>
              <w:pStyle w:val="Default"/>
              <w:numPr>
                <w:ilvl w:val="0"/>
                <w:numId w:val="28"/>
              </w:num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>Ensure temp tag is on and not broken</w:t>
            </w:r>
          </w:p>
          <w:p w14:paraId="39BBD2AE" w14:textId="77777777" w:rsidR="00F3067C" w:rsidRPr="00F3067C" w:rsidRDefault="00F3067C" w:rsidP="00F3067C">
            <w:pPr>
              <w:pStyle w:val="Default"/>
              <w:numPr>
                <w:ilvl w:val="0"/>
                <w:numId w:val="28"/>
              </w:num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>Ensure it is mounted and in a visible location.</w:t>
            </w:r>
          </w:p>
          <w:p w14:paraId="758E3D31" w14:textId="77777777" w:rsidR="00F3067C" w:rsidRPr="00F3067C" w:rsidRDefault="00F3067C" w:rsidP="00F3067C">
            <w:pPr>
              <w:pStyle w:val="Default"/>
              <w:numPr>
                <w:ilvl w:val="0"/>
                <w:numId w:val="28"/>
              </w:num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>Ensure fire extinguisher locations are marked at the location and on evacuation map.</w:t>
            </w:r>
          </w:p>
          <w:p w14:paraId="6CCE74CA" w14:textId="77777777" w:rsidR="00F3067C" w:rsidRPr="00F3067C" w:rsidRDefault="00F3067C" w:rsidP="00F3067C">
            <w:pPr>
              <w:pStyle w:val="Default"/>
              <w:numPr>
                <w:ilvl w:val="0"/>
                <w:numId w:val="28"/>
              </w:num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 xml:space="preserve">Check date of manufacture. </w:t>
            </w:r>
          </w:p>
          <w:p w14:paraId="47634A1D" w14:textId="77777777" w:rsidR="00F3067C" w:rsidRPr="00F3067C" w:rsidRDefault="00F3067C" w:rsidP="00F3067C">
            <w:pPr>
              <w:pStyle w:val="Default"/>
              <w:numPr>
                <w:ilvl w:val="0"/>
                <w:numId w:val="28"/>
              </w:num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>Ensure there is a visible tag marked with monthly inspection and yearly service.</w:t>
            </w:r>
          </w:p>
          <w:p w14:paraId="471F278E" w14:textId="77777777" w:rsidR="00F3067C" w:rsidRPr="00F3067C" w:rsidRDefault="00F3067C" w:rsidP="00F3067C">
            <w:pPr>
              <w:pStyle w:val="Default"/>
              <w:numPr>
                <w:ilvl w:val="0"/>
                <w:numId w:val="28"/>
              </w:num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>Check Pressure Gauge. Should be in the green.</w:t>
            </w:r>
          </w:p>
          <w:p w14:paraId="113D5771" w14:textId="77777777" w:rsidR="00F3067C" w:rsidRPr="00F3067C" w:rsidRDefault="00F3067C" w:rsidP="00F3067C">
            <w:pPr>
              <w:pStyle w:val="Default"/>
              <w:numPr>
                <w:ilvl w:val="0"/>
                <w:numId w:val="28"/>
              </w:num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>If the arrow in the pressure gauge is in the red, send the fire extinguisher for service.</w:t>
            </w:r>
          </w:p>
          <w:p w14:paraId="79505041" w14:textId="77777777" w:rsidR="00F3067C" w:rsidRPr="00F3067C" w:rsidRDefault="00F3067C" w:rsidP="00F3067C">
            <w:pPr>
              <w:pStyle w:val="Default"/>
              <w:numPr>
                <w:ilvl w:val="0"/>
                <w:numId w:val="28"/>
              </w:num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lastRenderedPageBreak/>
              <w:t>Replace fire extinguisher going for service with a temporary extinguisher.</w:t>
            </w:r>
          </w:p>
          <w:p w14:paraId="5F9DA16C" w14:textId="4DE45C82" w:rsidR="00F3067C" w:rsidRPr="00F8789F" w:rsidRDefault="00F3067C" w:rsidP="00F3067C">
            <w:pPr>
              <w:pStyle w:val="Default"/>
              <w:numPr>
                <w:ilvl w:val="0"/>
                <w:numId w:val="28"/>
              </w:num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>Check hose for wear or damage.</w:t>
            </w:r>
          </w:p>
          <w:p w14:paraId="279B39EE" w14:textId="77777777" w:rsidR="00F3067C" w:rsidRPr="00F3067C" w:rsidRDefault="00F3067C" w:rsidP="00F3067C">
            <w:pPr>
              <w:spacing w:after="12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 xml:space="preserve">Use of a fire extinguisher </w:t>
            </w:r>
            <w:r w:rsidRPr="00F3067C">
              <w:rPr>
                <w:rFonts w:ascii="Source Sans Pro Light" w:hAnsi="Source Sans Pro Light" w:cs="Arial"/>
                <w:b/>
                <w:bCs/>
                <w:color w:val="C00000"/>
                <w:sz w:val="22"/>
                <w:szCs w:val="22"/>
              </w:rPr>
              <w:t>{ P-A-S-S }</w:t>
            </w:r>
          </w:p>
          <w:p w14:paraId="090A2D2A" w14:textId="77777777" w:rsidR="00F3067C" w:rsidRPr="00F3067C" w:rsidRDefault="00F3067C" w:rsidP="00F3067C">
            <w:p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>P – pull the pin</w:t>
            </w:r>
          </w:p>
          <w:p w14:paraId="66736598" w14:textId="77777777" w:rsidR="00F3067C" w:rsidRPr="00F3067C" w:rsidRDefault="00F3067C" w:rsidP="00F3067C">
            <w:p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>A – aim the fire extinguisher nozzle at the base of the flame</w:t>
            </w:r>
          </w:p>
          <w:p w14:paraId="740D610A" w14:textId="77777777" w:rsidR="00F3067C" w:rsidRPr="00F3067C" w:rsidRDefault="00F3067C" w:rsidP="00F3067C">
            <w:p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>S – squeeze the trigger while holding fire extinguisher upright</w:t>
            </w:r>
          </w:p>
          <w:p w14:paraId="4050C142" w14:textId="77777777" w:rsidR="00F3067C" w:rsidRPr="00F3067C" w:rsidRDefault="00F3067C" w:rsidP="00F3067C">
            <w:p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>S – sweep the fire extinguisher from side to side, covering entire area of fire / flames.</w:t>
            </w:r>
          </w:p>
          <w:p w14:paraId="7B04C8D9" w14:textId="02563E1B" w:rsidR="007A4C2C" w:rsidRPr="007A4C2C" w:rsidRDefault="007A4C2C" w:rsidP="00F3067C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</w:p>
        </w:tc>
      </w:tr>
      <w:tr w:rsidR="007867E0" w:rsidRPr="007F177E" w14:paraId="49D84C94" w14:textId="77777777" w:rsidTr="00DE4CC9">
        <w:tc>
          <w:tcPr>
            <w:tcW w:w="4675" w:type="dxa"/>
            <w:gridSpan w:val="2"/>
          </w:tcPr>
          <w:p w14:paraId="7B63B0E8" w14:textId="46E3AEF1" w:rsidR="007867E0" w:rsidRPr="00857F80" w:rsidRDefault="001A2DF6" w:rsidP="007867E0">
            <w:pPr>
              <w:rPr>
                <w:rFonts w:ascii="Source Sans Pro Semibold" w:hAnsi="Source Sans Pro Semibold"/>
                <w:smallCaps/>
                <w:sz w:val="20"/>
                <w:szCs w:val="22"/>
              </w:rPr>
            </w:pPr>
            <w:r w:rsidRPr="00857F80">
              <w:rPr>
                <w:rFonts w:ascii="Source Sans Pro Semibold" w:hAnsi="Source Sans Pro Semibold"/>
                <w:sz w:val="22"/>
                <w:szCs w:val="22"/>
              </w:rPr>
              <w:lastRenderedPageBreak/>
              <w:t>E</w:t>
            </w:r>
            <w:r w:rsidRPr="00857F80">
              <w:rPr>
                <w:rFonts w:ascii="Source Sans Pro Semibold" w:hAnsi="Source Sans Pro Semibold"/>
                <w:sz w:val="20"/>
                <w:szCs w:val="22"/>
              </w:rPr>
              <w:t xml:space="preserve">MERGENCY </w:t>
            </w:r>
            <w:r w:rsidRPr="00857F80">
              <w:rPr>
                <w:rFonts w:ascii="Source Sans Pro Semibold" w:hAnsi="Source Sans Pro Semibold"/>
                <w:sz w:val="22"/>
                <w:szCs w:val="22"/>
              </w:rPr>
              <w:t>P</w:t>
            </w:r>
            <w:r w:rsidRPr="00857F80">
              <w:rPr>
                <w:rFonts w:ascii="Source Sans Pro Semibold" w:hAnsi="Source Sans Pro Semibold"/>
                <w:sz w:val="20"/>
                <w:szCs w:val="22"/>
              </w:rPr>
              <w:t>ROCEDURES:</w:t>
            </w:r>
          </w:p>
        </w:tc>
        <w:tc>
          <w:tcPr>
            <w:tcW w:w="4675" w:type="dxa"/>
          </w:tcPr>
          <w:p w14:paraId="24D9F0EF" w14:textId="246D35ED" w:rsidR="007867E0" w:rsidRPr="007F177E" w:rsidRDefault="001A2DF6" w:rsidP="007867E0">
            <w:p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In case of emergency, contact 911 and </w:t>
            </w:r>
            <w:r w:rsidR="00C3498F">
              <w:rPr>
                <w:rFonts w:ascii="Source Sans Pro Light" w:hAnsi="Source Sans Pro Light"/>
                <w:sz w:val="22"/>
              </w:rPr>
              <w:t>the farm owner</w:t>
            </w:r>
            <w:r w:rsidRPr="007F177E">
              <w:rPr>
                <w:rFonts w:ascii="Source Sans Pro Light" w:hAnsi="Source Sans Pro Light"/>
                <w:sz w:val="22"/>
              </w:rPr>
              <w:t xml:space="preserve"> immediately.  Remove yourself from harm’s way and ensure no one else is at risk.  </w:t>
            </w:r>
          </w:p>
          <w:p w14:paraId="58838D80" w14:textId="0D843B0C" w:rsidR="00F6231D" w:rsidRPr="007F177E" w:rsidRDefault="00F6231D" w:rsidP="007867E0">
            <w:pPr>
              <w:rPr>
                <w:rFonts w:ascii="Source Sans Pro Light" w:hAnsi="Source Sans Pro Light"/>
                <w:smallCaps/>
              </w:rPr>
            </w:pPr>
          </w:p>
        </w:tc>
      </w:tr>
    </w:tbl>
    <w:p w14:paraId="5E19FC29" w14:textId="25EB9F7E" w:rsidR="00130212" w:rsidRPr="007F177E" w:rsidRDefault="00130212" w:rsidP="006D698F">
      <w:pPr>
        <w:rPr>
          <w:rFonts w:ascii="Source Sans Pro Light" w:hAnsi="Source Sans Pro Light"/>
          <w:smallCaps/>
        </w:rPr>
      </w:pPr>
    </w:p>
    <w:sectPr w:rsidR="00130212" w:rsidRPr="007F177E" w:rsidSect="00D83D1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B74EB" w14:textId="77777777" w:rsidR="00194DE3" w:rsidRDefault="00194DE3" w:rsidP="00FF42F5">
      <w:pPr>
        <w:spacing w:line="240" w:lineRule="auto"/>
      </w:pPr>
      <w:r>
        <w:separator/>
      </w:r>
    </w:p>
  </w:endnote>
  <w:endnote w:type="continuationSeparator" w:id="0">
    <w:p w14:paraId="6628107A" w14:textId="77777777" w:rsidR="00194DE3" w:rsidRDefault="00194DE3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ExtraLight">
    <w:altName w:val="Source Sans Pro ExtraLight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8AF2E" w14:textId="3D530370" w:rsidR="00857F80" w:rsidRPr="00857F80" w:rsidRDefault="00857F80" w:rsidP="00857F80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E20F0" w14:textId="77777777" w:rsidR="00194DE3" w:rsidRDefault="00194DE3" w:rsidP="00FF42F5">
      <w:pPr>
        <w:spacing w:line="240" w:lineRule="auto"/>
      </w:pPr>
      <w:r>
        <w:separator/>
      </w:r>
    </w:p>
  </w:footnote>
  <w:footnote w:type="continuationSeparator" w:id="0">
    <w:p w14:paraId="7886793C" w14:textId="77777777" w:rsidR="00194DE3" w:rsidRDefault="00194DE3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31942" w14:textId="28F4C0ED" w:rsidR="00F60E22" w:rsidRPr="00D83D1E" w:rsidRDefault="00857F80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n-CA"/>
      </w:rPr>
    </w:pPr>
    <w:r>
      <w:rPr>
        <w:rFonts w:ascii="Source Sans Pro Light" w:hAnsi="Source Sans Pro Light"/>
        <w:b/>
        <w:bCs/>
        <w:sz w:val="24"/>
        <w:szCs w:val="24"/>
        <w:lang w:val="en-CA"/>
      </w:rPr>
      <w:fldChar w:fldCharType="begin"/>
    </w:r>
    <w:r>
      <w:rPr>
        <w:rFonts w:ascii="Source Sans Pro Light" w:hAnsi="Source Sans Pro Light"/>
        <w:b/>
        <w:bCs/>
        <w:sz w:val="24"/>
        <w:szCs w:val="24"/>
        <w:lang w:val="en-CA"/>
      </w:rPr>
      <w:instrText xml:space="preserve"> DOCPROPERTY  "Farm Name"  \* MERGEFORMAT </w:instrTex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separate"/>
    </w:r>
    <w:r>
      <w:rPr>
        <w:rFonts w:ascii="Source Sans Pro Light" w:hAnsi="Source Sans Pro Light"/>
        <w:b/>
        <w:bCs/>
        <w:sz w:val="24"/>
        <w:szCs w:val="24"/>
        <w:lang w:val="en-CA"/>
      </w:rPr>
      <w:t>&lt;&lt; FARM NAME &gt;&gt;</w: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end"/>
    </w:r>
    <w:r>
      <w:rPr>
        <w:rFonts w:ascii="Source Sans Pro Light" w:hAnsi="Source Sans Pro Light"/>
        <w:b/>
        <w:bCs/>
        <w:sz w:val="24"/>
        <w:szCs w:val="24"/>
        <w:lang w:val="en-CA"/>
      </w:rPr>
      <w:t xml:space="preserve"> </w:t>
    </w:r>
    <w:r w:rsidR="00BE4F06">
      <w:rPr>
        <w:rFonts w:ascii="Source Sans Pro Light" w:hAnsi="Source Sans Pro Light"/>
        <w:b/>
        <w:bCs/>
        <w:caps/>
        <w:sz w:val="24"/>
        <w:szCs w:val="24"/>
        <w:lang w:val="en-CA"/>
      </w:rPr>
      <w:t>F</w:t>
    </w:r>
    <w:r w:rsidR="00B31144">
      <w:rPr>
        <w:rFonts w:ascii="Source Sans Pro Light" w:hAnsi="Source Sans Pro Light"/>
        <w:b/>
        <w:bCs/>
        <w:caps/>
        <w:sz w:val="24"/>
        <w:szCs w:val="24"/>
        <w:lang w:val="en-CA"/>
      </w:rPr>
      <w:t>IRE EXTINGUISHER</w:t>
    </w:r>
    <w:r w:rsidR="00BE4F06">
      <w:rPr>
        <w:rFonts w:ascii="Source Sans Pro Light" w:hAnsi="Source Sans Pro Light"/>
        <w:b/>
        <w:bCs/>
        <w:caps/>
        <w:sz w:val="24"/>
        <w:szCs w:val="24"/>
        <w:lang w:val="en-CA"/>
      </w:rPr>
      <w:t xml:space="preserve"> </w:t>
    </w:r>
    <w:r w:rsidR="00D83D1E" w:rsidRPr="00D83D1E">
      <w:rPr>
        <w:rFonts w:ascii="Source Sans Pro Light" w:hAnsi="Source Sans Pro Light"/>
        <w:b/>
        <w:bCs/>
        <w:sz w:val="24"/>
        <w:szCs w:val="24"/>
        <w:lang w:val="en-CA"/>
      </w:rPr>
      <w:t>SAFE WORK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706D"/>
    <w:multiLevelType w:val="hybridMultilevel"/>
    <w:tmpl w:val="B05683AE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752AA"/>
    <w:multiLevelType w:val="hybridMultilevel"/>
    <w:tmpl w:val="38243C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3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68FB"/>
    <w:multiLevelType w:val="hybridMultilevel"/>
    <w:tmpl w:val="78F01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BA2DB5"/>
    <w:multiLevelType w:val="hybridMultilevel"/>
    <w:tmpl w:val="8D86A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2"/>
  </w:num>
  <w:num w:numId="5">
    <w:abstractNumId w:val="1"/>
  </w:num>
  <w:num w:numId="6">
    <w:abstractNumId w:val="24"/>
  </w:num>
  <w:num w:numId="7">
    <w:abstractNumId w:val="3"/>
  </w:num>
  <w:num w:numId="8">
    <w:abstractNumId w:val="8"/>
  </w:num>
  <w:num w:numId="9">
    <w:abstractNumId w:val="18"/>
  </w:num>
  <w:num w:numId="10">
    <w:abstractNumId w:val="28"/>
  </w:num>
  <w:num w:numId="11">
    <w:abstractNumId w:val="27"/>
  </w:num>
  <w:num w:numId="12">
    <w:abstractNumId w:val="17"/>
  </w:num>
  <w:num w:numId="13">
    <w:abstractNumId w:val="26"/>
  </w:num>
  <w:num w:numId="14">
    <w:abstractNumId w:val="19"/>
  </w:num>
  <w:num w:numId="15">
    <w:abstractNumId w:val="6"/>
  </w:num>
  <w:num w:numId="16">
    <w:abstractNumId w:val="25"/>
  </w:num>
  <w:num w:numId="17">
    <w:abstractNumId w:val="9"/>
  </w:num>
  <w:num w:numId="18">
    <w:abstractNumId w:val="20"/>
  </w:num>
  <w:num w:numId="19">
    <w:abstractNumId w:val="12"/>
  </w:num>
  <w:num w:numId="20">
    <w:abstractNumId w:val="16"/>
  </w:num>
  <w:num w:numId="21">
    <w:abstractNumId w:val="14"/>
  </w:num>
  <w:num w:numId="22">
    <w:abstractNumId w:val="5"/>
  </w:num>
  <w:num w:numId="23">
    <w:abstractNumId w:val="21"/>
  </w:num>
  <w:num w:numId="24">
    <w:abstractNumId w:val="7"/>
  </w:num>
  <w:num w:numId="25">
    <w:abstractNumId w:val="22"/>
  </w:num>
  <w:num w:numId="26">
    <w:abstractNumId w:val="23"/>
  </w:num>
  <w:num w:numId="27">
    <w:abstractNumId w:val="4"/>
  </w:num>
  <w:num w:numId="28">
    <w:abstractNumId w:val="1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75"/>
    <w:rsid w:val="00005D35"/>
    <w:rsid w:val="00064012"/>
    <w:rsid w:val="00085F33"/>
    <w:rsid w:val="000A31DF"/>
    <w:rsid w:val="000C108D"/>
    <w:rsid w:val="000E01F4"/>
    <w:rsid w:val="000E313A"/>
    <w:rsid w:val="000E7B97"/>
    <w:rsid w:val="000F115B"/>
    <w:rsid w:val="00102FC6"/>
    <w:rsid w:val="00110056"/>
    <w:rsid w:val="00130212"/>
    <w:rsid w:val="00166085"/>
    <w:rsid w:val="00172444"/>
    <w:rsid w:val="00186986"/>
    <w:rsid w:val="00194DE3"/>
    <w:rsid w:val="001A2DF6"/>
    <w:rsid w:val="001B77B7"/>
    <w:rsid w:val="001E0920"/>
    <w:rsid w:val="00211DAA"/>
    <w:rsid w:val="002300C7"/>
    <w:rsid w:val="00237A3F"/>
    <w:rsid w:val="00280B25"/>
    <w:rsid w:val="002B1086"/>
    <w:rsid w:val="002C3D6C"/>
    <w:rsid w:val="00300F76"/>
    <w:rsid w:val="00306C9F"/>
    <w:rsid w:val="00315879"/>
    <w:rsid w:val="0032018C"/>
    <w:rsid w:val="003851B2"/>
    <w:rsid w:val="00396FA6"/>
    <w:rsid w:val="003B0307"/>
    <w:rsid w:val="003D001D"/>
    <w:rsid w:val="00423B98"/>
    <w:rsid w:val="00425653"/>
    <w:rsid w:val="00452913"/>
    <w:rsid w:val="004625F8"/>
    <w:rsid w:val="004947BB"/>
    <w:rsid w:val="004B7B5D"/>
    <w:rsid w:val="004E4401"/>
    <w:rsid w:val="004E5B72"/>
    <w:rsid w:val="00502BAD"/>
    <w:rsid w:val="00506E41"/>
    <w:rsid w:val="00527AB6"/>
    <w:rsid w:val="005345FB"/>
    <w:rsid w:val="00543753"/>
    <w:rsid w:val="00551EC4"/>
    <w:rsid w:val="0055272A"/>
    <w:rsid w:val="00560433"/>
    <w:rsid w:val="005743E3"/>
    <w:rsid w:val="00591E58"/>
    <w:rsid w:val="005B239C"/>
    <w:rsid w:val="00635811"/>
    <w:rsid w:val="006477AF"/>
    <w:rsid w:val="00672B99"/>
    <w:rsid w:val="0068226F"/>
    <w:rsid w:val="006A1A6D"/>
    <w:rsid w:val="006B4AE1"/>
    <w:rsid w:val="006D698F"/>
    <w:rsid w:val="006F68EC"/>
    <w:rsid w:val="007443D7"/>
    <w:rsid w:val="007867E0"/>
    <w:rsid w:val="00794287"/>
    <w:rsid w:val="007A4C2C"/>
    <w:rsid w:val="007E0309"/>
    <w:rsid w:val="007E1086"/>
    <w:rsid w:val="007F177E"/>
    <w:rsid w:val="007F4900"/>
    <w:rsid w:val="00830E14"/>
    <w:rsid w:val="008567B9"/>
    <w:rsid w:val="00857F80"/>
    <w:rsid w:val="0086681E"/>
    <w:rsid w:val="008732EB"/>
    <w:rsid w:val="00875EA5"/>
    <w:rsid w:val="008B4A81"/>
    <w:rsid w:val="008B70C9"/>
    <w:rsid w:val="008C2A5E"/>
    <w:rsid w:val="008C4FD0"/>
    <w:rsid w:val="008D1894"/>
    <w:rsid w:val="008D751F"/>
    <w:rsid w:val="00983C6B"/>
    <w:rsid w:val="009C4F7D"/>
    <w:rsid w:val="009F2C2F"/>
    <w:rsid w:val="00A22BA5"/>
    <w:rsid w:val="00A41CEE"/>
    <w:rsid w:val="00A43177"/>
    <w:rsid w:val="00AA6877"/>
    <w:rsid w:val="00AB760D"/>
    <w:rsid w:val="00AC6DF0"/>
    <w:rsid w:val="00AD74DB"/>
    <w:rsid w:val="00B175CD"/>
    <w:rsid w:val="00B21273"/>
    <w:rsid w:val="00B23A93"/>
    <w:rsid w:val="00B31144"/>
    <w:rsid w:val="00B3370E"/>
    <w:rsid w:val="00B34434"/>
    <w:rsid w:val="00B67B17"/>
    <w:rsid w:val="00BA139F"/>
    <w:rsid w:val="00BB770C"/>
    <w:rsid w:val="00BD3DE0"/>
    <w:rsid w:val="00BE4F06"/>
    <w:rsid w:val="00BE4F0C"/>
    <w:rsid w:val="00BF254A"/>
    <w:rsid w:val="00C12A57"/>
    <w:rsid w:val="00C1613C"/>
    <w:rsid w:val="00C3498F"/>
    <w:rsid w:val="00C3764B"/>
    <w:rsid w:val="00C42DD4"/>
    <w:rsid w:val="00CC64B3"/>
    <w:rsid w:val="00CD424F"/>
    <w:rsid w:val="00D057B7"/>
    <w:rsid w:val="00D1019F"/>
    <w:rsid w:val="00D43505"/>
    <w:rsid w:val="00D53E9F"/>
    <w:rsid w:val="00D62ED9"/>
    <w:rsid w:val="00D7214E"/>
    <w:rsid w:val="00D7701F"/>
    <w:rsid w:val="00D83D1E"/>
    <w:rsid w:val="00DA52FB"/>
    <w:rsid w:val="00DC135C"/>
    <w:rsid w:val="00DC7DD6"/>
    <w:rsid w:val="00E04F6F"/>
    <w:rsid w:val="00E0727E"/>
    <w:rsid w:val="00E3159B"/>
    <w:rsid w:val="00E766AE"/>
    <w:rsid w:val="00EC3D23"/>
    <w:rsid w:val="00F11EAC"/>
    <w:rsid w:val="00F3067C"/>
    <w:rsid w:val="00F33680"/>
    <w:rsid w:val="00F43A80"/>
    <w:rsid w:val="00F52CD0"/>
    <w:rsid w:val="00F60E22"/>
    <w:rsid w:val="00F6231D"/>
    <w:rsid w:val="00F8789F"/>
    <w:rsid w:val="00F9049B"/>
    <w:rsid w:val="00F90D01"/>
    <w:rsid w:val="00F917C3"/>
    <w:rsid w:val="00FC6075"/>
    <w:rsid w:val="00FE2690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311B8C19-5614-4DF5-B4B6-2521592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lbrookhouse</cp:lastModifiedBy>
  <cp:revision>7</cp:revision>
  <dcterms:created xsi:type="dcterms:W3CDTF">2020-02-20T15:21:00Z</dcterms:created>
  <dcterms:modified xsi:type="dcterms:W3CDTF">2020-03-19T15:40:00Z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